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2EF16891" wp14:editId="7E453E8A">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136043" w:rsidRDefault="00136043" w:rsidP="00136043">
      <w:pPr>
        <w:pStyle w:val="Default"/>
        <w:rPr>
          <w:rFonts w:ascii="Arial" w:hAnsi="Arial" w:cs="Arial"/>
          <w:b/>
        </w:rPr>
      </w:pPr>
    </w:p>
    <w:p w:rsidR="00136043" w:rsidRDefault="00136043" w:rsidP="00136043">
      <w:pPr>
        <w:pStyle w:val="Default"/>
        <w:rPr>
          <w:rFonts w:asciiTheme="minorHAnsi" w:hAnsiTheme="minorHAnsi" w:cstheme="minorHAnsi"/>
          <w:b/>
        </w:rPr>
      </w:pPr>
    </w:p>
    <w:p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rsidR="00136043" w:rsidRDefault="00136043" w:rsidP="00136043">
      <w:pPr>
        <w:pStyle w:val="Default"/>
        <w:rPr>
          <w:rFonts w:asciiTheme="minorHAnsi" w:hAnsiTheme="minorHAnsi" w:cstheme="minorHAnsi"/>
          <w:b/>
        </w:rPr>
      </w:pPr>
    </w:p>
    <w:p w:rsidR="00136043" w:rsidRPr="007C7FB3" w:rsidRDefault="00136043" w:rsidP="00136043">
      <w:pPr>
        <w:pStyle w:val="Default"/>
        <w:rPr>
          <w:rFonts w:asciiTheme="minorHAnsi" w:hAnsiTheme="minorHAnsi" w:cstheme="minorHAnsi"/>
          <w:b/>
        </w:rPr>
      </w:pPr>
    </w:p>
    <w:p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rsidTr="009C52A8">
        <w:trPr>
          <w:trHeight w:val="511"/>
        </w:trPr>
        <w:tc>
          <w:tcPr>
            <w:tcW w:w="2644" w:type="dxa"/>
            <w:vAlign w:val="center"/>
          </w:tcPr>
          <w:p w:rsidR="00136043" w:rsidRPr="00277F94" w:rsidRDefault="00136043" w:rsidP="009C52A8">
            <w:pPr>
              <w:spacing w:after="120"/>
              <w:rPr>
                <w:rFonts w:cstheme="minorHAnsi"/>
                <w:b/>
              </w:rPr>
            </w:pPr>
            <w:r w:rsidRPr="00277F94">
              <w:rPr>
                <w:rFonts w:cstheme="minorHAnsi"/>
                <w:b/>
              </w:rPr>
              <w:t xml:space="preserve">Nazwa </w:t>
            </w:r>
          </w:p>
        </w:tc>
        <w:tc>
          <w:tcPr>
            <w:tcW w:w="6310" w:type="dxa"/>
            <w:gridSpan w:val="3"/>
            <w:vAlign w:val="center"/>
          </w:tcPr>
          <w:p w:rsidR="00136043" w:rsidRPr="00277F94" w:rsidRDefault="00136043" w:rsidP="009C52A8">
            <w:pPr>
              <w:spacing w:after="120"/>
              <w:rPr>
                <w:rFonts w:cstheme="minorHAnsi"/>
              </w:rPr>
            </w:pPr>
          </w:p>
        </w:tc>
      </w:tr>
      <w:tr w:rsidR="00136043" w:rsidRPr="00277F94" w:rsidTr="009C52A8">
        <w:trPr>
          <w:trHeight w:val="404"/>
        </w:trPr>
        <w:tc>
          <w:tcPr>
            <w:tcW w:w="2644" w:type="dxa"/>
            <w:vAlign w:val="center"/>
          </w:tcPr>
          <w:p w:rsidR="00136043" w:rsidRPr="00277F94" w:rsidRDefault="00136043" w:rsidP="009C52A8">
            <w:pPr>
              <w:spacing w:after="120"/>
              <w:rPr>
                <w:rFonts w:cstheme="minorHAnsi"/>
                <w:b/>
              </w:rPr>
            </w:pPr>
            <w:r w:rsidRPr="00277F94">
              <w:rPr>
                <w:rFonts w:cstheme="minorHAnsi"/>
                <w:b/>
              </w:rPr>
              <w:t>Adres</w:t>
            </w:r>
          </w:p>
        </w:tc>
        <w:tc>
          <w:tcPr>
            <w:tcW w:w="6310" w:type="dxa"/>
            <w:gridSpan w:val="3"/>
            <w:vAlign w:val="center"/>
          </w:tcPr>
          <w:p w:rsidR="00136043" w:rsidRPr="00277F94" w:rsidRDefault="00136043" w:rsidP="009C52A8">
            <w:pPr>
              <w:spacing w:after="120"/>
              <w:rPr>
                <w:rFonts w:cstheme="minorHAnsi"/>
              </w:rPr>
            </w:pPr>
          </w:p>
        </w:tc>
      </w:tr>
      <w:tr w:rsidR="00136043" w:rsidRPr="00277F94" w:rsidTr="009C52A8">
        <w:trPr>
          <w:trHeight w:val="410"/>
        </w:trPr>
        <w:tc>
          <w:tcPr>
            <w:tcW w:w="2644" w:type="dxa"/>
            <w:vAlign w:val="center"/>
          </w:tcPr>
          <w:p w:rsidR="00136043" w:rsidRPr="00277F94" w:rsidRDefault="00136043" w:rsidP="009C52A8">
            <w:pPr>
              <w:spacing w:after="120"/>
              <w:rPr>
                <w:rFonts w:cstheme="minorHAnsi"/>
                <w:b/>
              </w:rPr>
            </w:pPr>
            <w:r w:rsidRPr="00277F94">
              <w:rPr>
                <w:rFonts w:cstheme="minorHAnsi"/>
                <w:b/>
              </w:rPr>
              <w:t>NIP</w:t>
            </w:r>
          </w:p>
        </w:tc>
        <w:tc>
          <w:tcPr>
            <w:tcW w:w="6310" w:type="dxa"/>
            <w:gridSpan w:val="3"/>
            <w:vAlign w:val="center"/>
          </w:tcPr>
          <w:p w:rsidR="00136043" w:rsidRPr="00277F94" w:rsidRDefault="00136043" w:rsidP="009C52A8">
            <w:pPr>
              <w:spacing w:after="120"/>
              <w:rPr>
                <w:rFonts w:cstheme="minorHAnsi"/>
              </w:rPr>
            </w:pPr>
          </w:p>
        </w:tc>
      </w:tr>
      <w:tr w:rsidR="00136043" w:rsidRPr="00277F94" w:rsidTr="009C52A8">
        <w:trPr>
          <w:trHeight w:val="410"/>
        </w:trPr>
        <w:tc>
          <w:tcPr>
            <w:tcW w:w="2644" w:type="dxa"/>
            <w:vAlign w:val="center"/>
          </w:tcPr>
          <w:p w:rsidR="00136043" w:rsidRPr="00277F94" w:rsidRDefault="00136043" w:rsidP="009C52A8">
            <w:pPr>
              <w:spacing w:after="120"/>
              <w:rPr>
                <w:rFonts w:cstheme="minorHAnsi"/>
                <w:b/>
              </w:rPr>
            </w:pPr>
            <w:r w:rsidRPr="00277F94">
              <w:rPr>
                <w:rFonts w:cstheme="minorHAnsi"/>
                <w:b/>
              </w:rPr>
              <w:t>REGON</w:t>
            </w:r>
          </w:p>
        </w:tc>
        <w:tc>
          <w:tcPr>
            <w:tcW w:w="6310" w:type="dxa"/>
            <w:gridSpan w:val="3"/>
            <w:vAlign w:val="center"/>
          </w:tcPr>
          <w:p w:rsidR="00136043" w:rsidRPr="00277F94" w:rsidRDefault="00136043" w:rsidP="009C52A8">
            <w:pPr>
              <w:spacing w:after="120"/>
              <w:rPr>
                <w:rFonts w:cstheme="minorHAnsi"/>
              </w:rPr>
            </w:pPr>
          </w:p>
        </w:tc>
      </w:tr>
      <w:tr w:rsidR="00136043" w:rsidRPr="00277F94" w:rsidTr="009C52A8">
        <w:trPr>
          <w:trHeight w:val="410"/>
        </w:trPr>
        <w:tc>
          <w:tcPr>
            <w:tcW w:w="2644" w:type="dxa"/>
            <w:vAlign w:val="center"/>
          </w:tcPr>
          <w:p w:rsidR="00136043" w:rsidRPr="00277F94" w:rsidRDefault="00136043" w:rsidP="009C52A8">
            <w:pPr>
              <w:spacing w:after="120"/>
              <w:rPr>
                <w:rFonts w:cstheme="minorHAnsi"/>
                <w:b/>
              </w:rPr>
            </w:pPr>
            <w:r w:rsidRPr="00277F94">
              <w:rPr>
                <w:rFonts w:cstheme="minorHAnsi"/>
                <w:b/>
              </w:rPr>
              <w:t>Nr konta bankowego</w:t>
            </w:r>
          </w:p>
        </w:tc>
        <w:tc>
          <w:tcPr>
            <w:tcW w:w="6310" w:type="dxa"/>
            <w:gridSpan w:val="3"/>
            <w:vAlign w:val="center"/>
          </w:tcPr>
          <w:p w:rsidR="00136043" w:rsidRPr="00277F94" w:rsidRDefault="00136043" w:rsidP="009C52A8">
            <w:pPr>
              <w:spacing w:after="120"/>
              <w:rPr>
                <w:rFonts w:cstheme="minorHAnsi"/>
              </w:rPr>
            </w:pPr>
          </w:p>
        </w:tc>
      </w:tr>
      <w:tr w:rsidR="00136043" w:rsidRPr="00277F94" w:rsidTr="009C52A8">
        <w:trPr>
          <w:trHeight w:val="410"/>
        </w:trPr>
        <w:tc>
          <w:tcPr>
            <w:tcW w:w="2644" w:type="dxa"/>
            <w:vAlign w:val="center"/>
          </w:tcPr>
          <w:p w:rsidR="00136043" w:rsidRPr="00277F94" w:rsidRDefault="00136043" w:rsidP="009C52A8">
            <w:pPr>
              <w:spacing w:after="120"/>
              <w:rPr>
                <w:rFonts w:cstheme="minorHAnsi"/>
                <w:b/>
              </w:rPr>
            </w:pPr>
            <w:r w:rsidRPr="00277F94">
              <w:rPr>
                <w:rFonts w:cstheme="minorHAnsi"/>
                <w:b/>
              </w:rPr>
              <w:t>Telefon</w:t>
            </w:r>
          </w:p>
        </w:tc>
        <w:tc>
          <w:tcPr>
            <w:tcW w:w="1921" w:type="dxa"/>
            <w:vAlign w:val="center"/>
          </w:tcPr>
          <w:p w:rsidR="00136043" w:rsidRPr="00277F94" w:rsidRDefault="00136043" w:rsidP="009C52A8">
            <w:pPr>
              <w:spacing w:after="120"/>
              <w:rPr>
                <w:rFonts w:cstheme="minorHAnsi"/>
              </w:rPr>
            </w:pPr>
          </w:p>
        </w:tc>
        <w:tc>
          <w:tcPr>
            <w:tcW w:w="2194" w:type="dxa"/>
            <w:vAlign w:val="center"/>
          </w:tcPr>
          <w:p w:rsidR="00136043" w:rsidRPr="00277F94" w:rsidRDefault="00136043" w:rsidP="009C52A8">
            <w:pPr>
              <w:spacing w:after="120"/>
              <w:rPr>
                <w:rFonts w:cstheme="minorHAnsi"/>
                <w:b/>
              </w:rPr>
            </w:pPr>
            <w:r w:rsidRPr="00277F94">
              <w:rPr>
                <w:rFonts w:cstheme="minorHAnsi"/>
                <w:b/>
              </w:rPr>
              <w:t>Fax</w:t>
            </w:r>
          </w:p>
        </w:tc>
        <w:tc>
          <w:tcPr>
            <w:tcW w:w="2195" w:type="dxa"/>
            <w:vAlign w:val="center"/>
          </w:tcPr>
          <w:p w:rsidR="00136043" w:rsidRPr="00277F94" w:rsidRDefault="00136043" w:rsidP="009C52A8">
            <w:pPr>
              <w:spacing w:after="120"/>
              <w:rPr>
                <w:rFonts w:cstheme="minorHAnsi"/>
              </w:rPr>
            </w:pPr>
          </w:p>
        </w:tc>
      </w:tr>
      <w:tr w:rsidR="00136043" w:rsidRPr="00277F94" w:rsidTr="009C52A8">
        <w:trPr>
          <w:trHeight w:val="415"/>
        </w:trPr>
        <w:tc>
          <w:tcPr>
            <w:tcW w:w="2644" w:type="dxa"/>
            <w:vAlign w:val="center"/>
          </w:tcPr>
          <w:p w:rsidR="00136043" w:rsidRPr="00277F94" w:rsidRDefault="00136043" w:rsidP="009C52A8">
            <w:pPr>
              <w:spacing w:after="120"/>
              <w:rPr>
                <w:rFonts w:cstheme="minorHAnsi"/>
                <w:b/>
              </w:rPr>
            </w:pPr>
            <w:r w:rsidRPr="00277F94">
              <w:rPr>
                <w:rFonts w:cstheme="minorHAnsi"/>
                <w:b/>
              </w:rPr>
              <w:t>E-mail</w:t>
            </w:r>
          </w:p>
        </w:tc>
        <w:tc>
          <w:tcPr>
            <w:tcW w:w="6310" w:type="dxa"/>
            <w:gridSpan w:val="3"/>
            <w:vAlign w:val="center"/>
          </w:tcPr>
          <w:p w:rsidR="00136043" w:rsidRPr="00277F94" w:rsidRDefault="00136043" w:rsidP="009C52A8">
            <w:pPr>
              <w:spacing w:after="120"/>
              <w:rPr>
                <w:rFonts w:cstheme="minorHAnsi"/>
              </w:rPr>
            </w:pPr>
          </w:p>
        </w:tc>
      </w:tr>
    </w:tbl>
    <w:p w:rsidR="00136043" w:rsidRPr="00277F94" w:rsidRDefault="00136043" w:rsidP="00136043">
      <w:pPr>
        <w:spacing w:after="120"/>
        <w:rPr>
          <w:rFonts w:cstheme="minorHAnsi"/>
          <w:sz w:val="20"/>
        </w:rPr>
      </w:pPr>
    </w:p>
    <w:p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 xml:space="preserve">Oferta na </w:t>
      </w:r>
      <w:r w:rsidR="004A4782">
        <w:rPr>
          <w:rFonts w:asciiTheme="minorHAnsi" w:hAnsiTheme="minorHAnsi" w:cstheme="minorHAnsi"/>
          <w:sz w:val="22"/>
          <w:szCs w:val="22"/>
        </w:rPr>
        <w:t>działania informujące i promujące transport publiczny</w:t>
      </w:r>
      <w:r w:rsidR="00DB753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735FF8">
        <w:rPr>
          <w:rFonts w:asciiTheme="minorHAnsi" w:hAnsiTheme="minorHAnsi" w:cstheme="minorHAnsi"/>
          <w:sz w:val="22"/>
          <w:szCs w:val="22"/>
        </w:rPr>
        <w:t>Rozwój zrównoważonego transportu publicznego w Mieście Ełk</w:t>
      </w:r>
      <w:r w:rsidRPr="00277F94">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rsidTr="009C52A8">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9C52A8">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sz w:val="16"/>
              </w:rPr>
            </w:pPr>
            <w:r w:rsidRPr="00277F94">
              <w:rPr>
                <w:rFonts w:cstheme="minorHAnsi"/>
                <w:sz w:val="16"/>
              </w:rPr>
              <w:t>ilość</w:t>
            </w:r>
          </w:p>
          <w:p w:rsidR="00136043" w:rsidRPr="00277F94" w:rsidRDefault="00136043" w:rsidP="009C52A8">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sz w:val="20"/>
              </w:rPr>
            </w:pPr>
            <w:r w:rsidRPr="00277F94">
              <w:rPr>
                <w:rFonts w:cstheme="minorHAnsi"/>
                <w:sz w:val="16"/>
              </w:rPr>
              <w:t>całkowita wartość (brutto)</w:t>
            </w:r>
          </w:p>
        </w:tc>
      </w:tr>
      <w:tr w:rsidR="00136043" w:rsidRPr="00277F94" w:rsidTr="009C52A8">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9C52A8">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9C52A8">
            <w:pPr>
              <w:spacing w:after="0"/>
              <w:jc w:val="center"/>
              <w:rPr>
                <w:rFonts w:cstheme="minorHAnsi"/>
                <w:sz w:val="16"/>
                <w:szCs w:val="16"/>
              </w:rPr>
            </w:pPr>
            <w:r w:rsidRPr="00277F94">
              <w:rPr>
                <w:rFonts w:cstheme="minorHAnsi"/>
                <w:sz w:val="16"/>
                <w:szCs w:val="16"/>
              </w:rPr>
              <w:t>7</w:t>
            </w:r>
          </w:p>
        </w:tc>
      </w:tr>
      <w:tr w:rsidR="00136043" w:rsidRPr="00277F94" w:rsidTr="009C52A8">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9C52A8">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rsidR="00136043" w:rsidRPr="00277F94" w:rsidRDefault="00735FF8" w:rsidP="005B24FA">
            <w:pPr>
              <w:pStyle w:val="Default"/>
              <w:rPr>
                <w:rFonts w:asciiTheme="minorHAnsi" w:hAnsiTheme="minorHAnsi" w:cstheme="minorHAnsi"/>
                <w:bCs/>
                <w:sz w:val="20"/>
                <w:szCs w:val="20"/>
              </w:rPr>
            </w:pPr>
            <w:r>
              <w:rPr>
                <w:rFonts w:asciiTheme="minorHAnsi" w:hAnsiTheme="minorHAnsi" w:cstheme="minorHAnsi"/>
                <w:sz w:val="20"/>
              </w:rPr>
              <w:t xml:space="preserve">opracowanie, produkcja oraz emisja spotu </w:t>
            </w:r>
            <w:r w:rsidR="00BB47C0">
              <w:rPr>
                <w:rFonts w:asciiTheme="minorHAnsi" w:hAnsiTheme="minorHAnsi" w:cstheme="minorHAnsi"/>
                <w:sz w:val="20"/>
              </w:rPr>
              <w:t>radi</w:t>
            </w:r>
            <w:r w:rsidR="00C56527">
              <w:rPr>
                <w:rFonts w:asciiTheme="minorHAnsi" w:hAnsiTheme="minorHAnsi" w:cstheme="minorHAnsi"/>
                <w:sz w:val="20"/>
              </w:rPr>
              <w:t>owego</w:t>
            </w:r>
          </w:p>
        </w:tc>
        <w:tc>
          <w:tcPr>
            <w:tcW w:w="1135" w:type="dxa"/>
            <w:tcBorders>
              <w:top w:val="single" w:sz="4" w:space="0" w:color="auto"/>
              <w:left w:val="nil"/>
              <w:bottom w:val="single" w:sz="4" w:space="0" w:color="auto"/>
              <w:right w:val="single" w:sz="4" w:space="0" w:color="000000"/>
            </w:tcBorders>
            <w:vAlign w:val="center"/>
          </w:tcPr>
          <w:p w:rsidR="00136043" w:rsidRPr="00277F94" w:rsidRDefault="00136043"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C56527" w:rsidP="009C52A8">
            <w:pPr>
              <w:spacing w:after="0"/>
              <w:jc w:val="center"/>
              <w:rPr>
                <w:rFonts w:cstheme="minorHAnsi"/>
                <w:sz w:val="20"/>
              </w:rPr>
            </w:pPr>
            <w:r>
              <w:rPr>
                <w:rFonts w:cstheme="minorHAnsi"/>
                <w:sz w:val="20"/>
              </w:rPr>
              <w:t>1</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9C52A8">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9C52A8">
            <w:pPr>
              <w:spacing w:after="0"/>
              <w:jc w:val="center"/>
              <w:rPr>
                <w:rFonts w:cstheme="minorHAnsi"/>
                <w:sz w:val="20"/>
              </w:rPr>
            </w:pPr>
            <w:r w:rsidRPr="00277F94">
              <w:rPr>
                <w:rFonts w:cstheme="minorHAnsi"/>
                <w:color w:val="000000"/>
                <w:sz w:val="20"/>
              </w:rPr>
              <w:t>........ zł</w:t>
            </w:r>
          </w:p>
        </w:tc>
      </w:tr>
      <w:tr w:rsidR="00735FF8" w:rsidRPr="00277F94" w:rsidTr="009C52A8">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735FF8" w:rsidRPr="00277F94" w:rsidRDefault="00735FF8" w:rsidP="009C52A8">
            <w:pPr>
              <w:spacing w:after="0"/>
              <w:jc w:val="center"/>
              <w:rPr>
                <w:rFonts w:cstheme="minorHAnsi"/>
                <w:bCs/>
                <w:sz w:val="20"/>
              </w:rPr>
            </w:pPr>
            <w:r>
              <w:rPr>
                <w:rFonts w:cstheme="minorHAnsi"/>
                <w:bCs/>
                <w:sz w:val="20"/>
              </w:rPr>
              <w:t>2.</w:t>
            </w:r>
          </w:p>
        </w:tc>
        <w:tc>
          <w:tcPr>
            <w:tcW w:w="2374" w:type="dxa"/>
            <w:tcBorders>
              <w:top w:val="single" w:sz="4" w:space="0" w:color="auto"/>
              <w:left w:val="nil"/>
              <w:bottom w:val="single" w:sz="4" w:space="0" w:color="auto"/>
              <w:right w:val="single" w:sz="4" w:space="0" w:color="000000"/>
            </w:tcBorders>
            <w:vAlign w:val="center"/>
          </w:tcPr>
          <w:p w:rsidR="00735FF8" w:rsidRPr="00277F94" w:rsidRDefault="00C56527" w:rsidP="005B24FA">
            <w:pPr>
              <w:pStyle w:val="Default"/>
              <w:rPr>
                <w:rFonts w:asciiTheme="minorHAnsi" w:hAnsiTheme="minorHAnsi" w:cstheme="minorHAnsi"/>
                <w:sz w:val="20"/>
              </w:rPr>
            </w:pPr>
            <w:r>
              <w:rPr>
                <w:rFonts w:asciiTheme="minorHAnsi" w:hAnsiTheme="minorHAnsi" w:cstheme="minorHAnsi"/>
                <w:sz w:val="20"/>
              </w:rPr>
              <w:t>opracowanie, produkcja oraz emisja spotu telewizyjnego</w:t>
            </w:r>
          </w:p>
        </w:tc>
        <w:tc>
          <w:tcPr>
            <w:tcW w:w="1135"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735FF8" w:rsidRDefault="00C56527" w:rsidP="009C52A8">
            <w:pPr>
              <w:spacing w:after="0"/>
              <w:jc w:val="center"/>
              <w:rPr>
                <w:rFonts w:cstheme="minorHAnsi"/>
                <w:sz w:val="20"/>
              </w:rPr>
            </w:pPr>
            <w:r>
              <w:rPr>
                <w:rFonts w:cstheme="minorHAnsi"/>
                <w:sz w:val="20"/>
              </w:rPr>
              <w:t>1</w:t>
            </w:r>
          </w:p>
        </w:tc>
        <w:tc>
          <w:tcPr>
            <w:tcW w:w="1136"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r>
      <w:tr w:rsidR="00735FF8" w:rsidRPr="00277F94" w:rsidTr="009C52A8">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735FF8" w:rsidRPr="00277F94" w:rsidRDefault="00735FF8" w:rsidP="009C52A8">
            <w:pPr>
              <w:spacing w:after="0"/>
              <w:jc w:val="center"/>
              <w:rPr>
                <w:rFonts w:cstheme="minorHAnsi"/>
                <w:bCs/>
                <w:sz w:val="20"/>
              </w:rPr>
            </w:pPr>
            <w:r>
              <w:rPr>
                <w:rFonts w:cstheme="minorHAnsi"/>
                <w:bCs/>
                <w:sz w:val="20"/>
              </w:rPr>
              <w:t>3.</w:t>
            </w:r>
          </w:p>
        </w:tc>
        <w:tc>
          <w:tcPr>
            <w:tcW w:w="2374" w:type="dxa"/>
            <w:tcBorders>
              <w:top w:val="single" w:sz="4" w:space="0" w:color="auto"/>
              <w:left w:val="nil"/>
              <w:bottom w:val="single" w:sz="4" w:space="0" w:color="auto"/>
              <w:right w:val="single" w:sz="4" w:space="0" w:color="000000"/>
            </w:tcBorders>
            <w:vAlign w:val="center"/>
          </w:tcPr>
          <w:p w:rsidR="00735FF8" w:rsidRPr="00277F94" w:rsidRDefault="00C56527" w:rsidP="005B24FA">
            <w:pPr>
              <w:pStyle w:val="Default"/>
              <w:rPr>
                <w:rFonts w:asciiTheme="minorHAnsi" w:hAnsiTheme="minorHAnsi" w:cstheme="minorHAnsi"/>
                <w:sz w:val="20"/>
              </w:rPr>
            </w:pPr>
            <w:r>
              <w:rPr>
                <w:rFonts w:asciiTheme="minorHAnsi" w:hAnsiTheme="minorHAnsi" w:cstheme="minorHAnsi"/>
                <w:sz w:val="20"/>
              </w:rPr>
              <w:t>opracowanie i publikacja artykułu w prasie lokalnej</w:t>
            </w:r>
          </w:p>
        </w:tc>
        <w:tc>
          <w:tcPr>
            <w:tcW w:w="1135"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735FF8" w:rsidRDefault="00C56527" w:rsidP="009C52A8">
            <w:pPr>
              <w:spacing w:after="0"/>
              <w:jc w:val="center"/>
              <w:rPr>
                <w:rFonts w:cstheme="minorHAnsi"/>
                <w:sz w:val="20"/>
              </w:rPr>
            </w:pPr>
            <w:r>
              <w:rPr>
                <w:rFonts w:cstheme="minorHAnsi"/>
                <w:sz w:val="20"/>
              </w:rPr>
              <w:t>2</w:t>
            </w:r>
          </w:p>
        </w:tc>
        <w:tc>
          <w:tcPr>
            <w:tcW w:w="1136"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r>
      <w:tr w:rsidR="00735FF8" w:rsidRPr="00277F94" w:rsidTr="009C52A8">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735FF8" w:rsidRPr="00277F94" w:rsidRDefault="00735FF8" w:rsidP="009C52A8">
            <w:pPr>
              <w:spacing w:after="0"/>
              <w:jc w:val="center"/>
              <w:rPr>
                <w:rFonts w:cstheme="minorHAnsi"/>
                <w:bCs/>
                <w:sz w:val="20"/>
              </w:rPr>
            </w:pPr>
            <w:r>
              <w:rPr>
                <w:rFonts w:cstheme="minorHAnsi"/>
                <w:bCs/>
                <w:sz w:val="20"/>
              </w:rPr>
              <w:t>4.</w:t>
            </w:r>
          </w:p>
        </w:tc>
        <w:tc>
          <w:tcPr>
            <w:tcW w:w="2374" w:type="dxa"/>
            <w:tcBorders>
              <w:top w:val="single" w:sz="4" w:space="0" w:color="auto"/>
              <w:left w:val="nil"/>
              <w:bottom w:val="single" w:sz="4" w:space="0" w:color="auto"/>
              <w:right w:val="single" w:sz="4" w:space="0" w:color="000000"/>
            </w:tcBorders>
            <w:vAlign w:val="center"/>
          </w:tcPr>
          <w:p w:rsidR="00735FF8" w:rsidRPr="00277F94" w:rsidRDefault="00C56527" w:rsidP="005B24FA">
            <w:pPr>
              <w:pStyle w:val="Default"/>
              <w:rPr>
                <w:rFonts w:asciiTheme="minorHAnsi" w:hAnsiTheme="minorHAnsi" w:cstheme="minorHAnsi"/>
                <w:sz w:val="20"/>
              </w:rPr>
            </w:pPr>
            <w:r>
              <w:rPr>
                <w:rFonts w:asciiTheme="minorHAnsi" w:hAnsiTheme="minorHAnsi" w:cstheme="minorHAnsi"/>
                <w:sz w:val="20"/>
              </w:rPr>
              <w:t>opracowanie i druk ulotek</w:t>
            </w:r>
          </w:p>
        </w:tc>
        <w:tc>
          <w:tcPr>
            <w:tcW w:w="1135"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735FF8" w:rsidRDefault="00C56527" w:rsidP="009C52A8">
            <w:pPr>
              <w:spacing w:after="0"/>
              <w:jc w:val="center"/>
              <w:rPr>
                <w:rFonts w:cstheme="minorHAnsi"/>
                <w:sz w:val="20"/>
              </w:rPr>
            </w:pPr>
            <w:r>
              <w:rPr>
                <w:rFonts w:cstheme="minorHAnsi"/>
                <w:sz w:val="20"/>
              </w:rPr>
              <w:t>10 000</w:t>
            </w:r>
          </w:p>
        </w:tc>
        <w:tc>
          <w:tcPr>
            <w:tcW w:w="1136"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735FF8" w:rsidRPr="00277F94" w:rsidRDefault="00C56527" w:rsidP="009C52A8">
            <w:pPr>
              <w:spacing w:after="0"/>
              <w:jc w:val="center"/>
              <w:rPr>
                <w:rFonts w:cstheme="minorHAnsi"/>
                <w:color w:val="000000"/>
                <w:sz w:val="20"/>
              </w:rPr>
            </w:pPr>
            <w:r w:rsidRPr="00277F94">
              <w:rPr>
                <w:rFonts w:cstheme="minorHAnsi"/>
                <w:color w:val="000000"/>
                <w:sz w:val="20"/>
              </w:rPr>
              <w:t>........ zł</w:t>
            </w:r>
          </w:p>
        </w:tc>
      </w:tr>
      <w:tr w:rsidR="00C56527" w:rsidRPr="00277F94" w:rsidTr="009C52A8">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C56527" w:rsidRDefault="00C56527" w:rsidP="009C52A8">
            <w:pPr>
              <w:spacing w:after="0"/>
              <w:jc w:val="center"/>
              <w:rPr>
                <w:rFonts w:cstheme="minorHAnsi"/>
                <w:bCs/>
                <w:sz w:val="20"/>
              </w:rPr>
            </w:pPr>
            <w:r>
              <w:rPr>
                <w:rFonts w:cstheme="minorHAnsi"/>
                <w:bCs/>
                <w:sz w:val="20"/>
              </w:rPr>
              <w:lastRenderedPageBreak/>
              <w:t>5.</w:t>
            </w:r>
          </w:p>
        </w:tc>
        <w:tc>
          <w:tcPr>
            <w:tcW w:w="2374" w:type="dxa"/>
            <w:tcBorders>
              <w:top w:val="single" w:sz="4" w:space="0" w:color="auto"/>
              <w:left w:val="nil"/>
              <w:bottom w:val="single" w:sz="4" w:space="0" w:color="auto"/>
              <w:right w:val="single" w:sz="4" w:space="0" w:color="000000"/>
            </w:tcBorders>
            <w:vAlign w:val="center"/>
          </w:tcPr>
          <w:p w:rsidR="00C56527" w:rsidRPr="00277F94" w:rsidRDefault="00C56527" w:rsidP="005B24FA">
            <w:pPr>
              <w:pStyle w:val="Default"/>
              <w:rPr>
                <w:rFonts w:asciiTheme="minorHAnsi" w:hAnsiTheme="minorHAnsi" w:cstheme="minorHAnsi"/>
                <w:sz w:val="20"/>
              </w:rPr>
            </w:pPr>
            <w:r>
              <w:rPr>
                <w:rFonts w:asciiTheme="minorHAnsi" w:hAnsiTheme="minorHAnsi" w:cstheme="minorHAnsi"/>
                <w:sz w:val="20"/>
              </w:rPr>
              <w:t>opracowanie i wykonanie kieszonkowych rozkładów jazdy autobusów</w:t>
            </w:r>
          </w:p>
        </w:tc>
        <w:tc>
          <w:tcPr>
            <w:tcW w:w="1135" w:type="dxa"/>
            <w:tcBorders>
              <w:top w:val="single" w:sz="4" w:space="0" w:color="auto"/>
              <w:left w:val="nil"/>
              <w:bottom w:val="single" w:sz="4" w:space="0" w:color="auto"/>
              <w:right w:val="single" w:sz="4" w:space="0" w:color="000000"/>
            </w:tcBorders>
            <w:vAlign w:val="center"/>
          </w:tcPr>
          <w:p w:rsidR="00C56527"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C56527"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C56527" w:rsidRDefault="00C56527" w:rsidP="009C52A8">
            <w:pPr>
              <w:spacing w:after="0"/>
              <w:jc w:val="center"/>
              <w:rPr>
                <w:rFonts w:cstheme="minorHAnsi"/>
                <w:sz w:val="20"/>
              </w:rPr>
            </w:pPr>
            <w:r>
              <w:rPr>
                <w:rFonts w:cstheme="minorHAnsi"/>
                <w:sz w:val="20"/>
              </w:rPr>
              <w:t>20 000</w:t>
            </w:r>
          </w:p>
        </w:tc>
        <w:tc>
          <w:tcPr>
            <w:tcW w:w="1136" w:type="dxa"/>
            <w:tcBorders>
              <w:top w:val="single" w:sz="4" w:space="0" w:color="auto"/>
              <w:left w:val="nil"/>
              <w:bottom w:val="single" w:sz="4" w:space="0" w:color="auto"/>
              <w:right w:val="single" w:sz="4" w:space="0" w:color="000000"/>
            </w:tcBorders>
            <w:vAlign w:val="center"/>
          </w:tcPr>
          <w:p w:rsidR="00C56527" w:rsidRPr="00277F94" w:rsidRDefault="00C56527" w:rsidP="009C52A8">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C56527" w:rsidRPr="00277F94" w:rsidRDefault="00C56527" w:rsidP="009C52A8">
            <w:pPr>
              <w:spacing w:after="0"/>
              <w:jc w:val="center"/>
              <w:rPr>
                <w:rFonts w:cstheme="minorHAnsi"/>
                <w:color w:val="000000"/>
                <w:sz w:val="20"/>
              </w:rPr>
            </w:pPr>
            <w:r w:rsidRPr="00277F94">
              <w:rPr>
                <w:rFonts w:cstheme="minorHAnsi"/>
                <w:color w:val="000000"/>
                <w:sz w:val="20"/>
              </w:rPr>
              <w:t>........ zł</w:t>
            </w:r>
          </w:p>
        </w:tc>
      </w:tr>
      <w:tr w:rsidR="005C2F0C" w:rsidRPr="00277F94" w:rsidTr="00F07F05">
        <w:trPr>
          <w:trHeight w:val="620"/>
        </w:trPr>
        <w:tc>
          <w:tcPr>
            <w:tcW w:w="6512" w:type="dxa"/>
            <w:gridSpan w:val="5"/>
            <w:tcBorders>
              <w:top w:val="single" w:sz="4" w:space="0" w:color="auto"/>
              <w:left w:val="single" w:sz="4" w:space="0" w:color="000000"/>
              <w:bottom w:val="single" w:sz="4" w:space="0" w:color="auto"/>
              <w:right w:val="single" w:sz="4" w:space="0" w:color="000000"/>
            </w:tcBorders>
            <w:noWrap/>
            <w:vAlign w:val="center"/>
          </w:tcPr>
          <w:p w:rsidR="005C2F0C" w:rsidRPr="005C2F0C" w:rsidRDefault="005C2F0C" w:rsidP="005C2F0C">
            <w:pPr>
              <w:spacing w:after="0"/>
              <w:jc w:val="right"/>
              <w:rPr>
                <w:rFonts w:cstheme="minorHAnsi"/>
                <w:b/>
                <w:bCs/>
                <w:sz w:val="20"/>
              </w:rPr>
            </w:pPr>
            <w:r w:rsidRPr="005C2F0C">
              <w:rPr>
                <w:rFonts w:cstheme="minorHAnsi"/>
                <w:b/>
                <w:bCs/>
                <w:sz w:val="20"/>
              </w:rPr>
              <w:t>Razem</w:t>
            </w:r>
          </w:p>
        </w:tc>
        <w:tc>
          <w:tcPr>
            <w:tcW w:w="1136" w:type="dxa"/>
            <w:tcBorders>
              <w:top w:val="single" w:sz="4" w:space="0" w:color="auto"/>
              <w:left w:val="nil"/>
              <w:bottom w:val="single" w:sz="4" w:space="0" w:color="auto"/>
              <w:right w:val="single" w:sz="4" w:space="0" w:color="000000"/>
            </w:tcBorders>
            <w:vAlign w:val="center"/>
          </w:tcPr>
          <w:p w:rsidR="005C2F0C" w:rsidRPr="00277F94" w:rsidRDefault="005C2F0C" w:rsidP="009C52A8">
            <w:pPr>
              <w:spacing w:after="0"/>
              <w:jc w:val="center"/>
              <w:rPr>
                <w:rFonts w:cstheme="minorHAnsi"/>
                <w:color w:val="000000"/>
                <w:sz w:val="20"/>
              </w:rPr>
            </w:pPr>
            <w:r>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5C2F0C" w:rsidRPr="00277F94" w:rsidRDefault="005C2F0C" w:rsidP="009C52A8">
            <w:pPr>
              <w:spacing w:after="0"/>
              <w:jc w:val="center"/>
              <w:rPr>
                <w:rFonts w:cstheme="minorHAnsi"/>
                <w:color w:val="000000"/>
                <w:sz w:val="20"/>
              </w:rPr>
            </w:pPr>
            <w:r>
              <w:rPr>
                <w:rFonts w:cstheme="minorHAnsi"/>
                <w:color w:val="000000"/>
                <w:sz w:val="20"/>
              </w:rPr>
              <w:t>…</w:t>
            </w:r>
            <w:bookmarkStart w:id="0" w:name="_GoBack"/>
            <w:bookmarkEnd w:id="0"/>
            <w:r>
              <w:rPr>
                <w:rFonts w:cstheme="minorHAnsi"/>
                <w:color w:val="000000"/>
                <w:sz w:val="20"/>
              </w:rPr>
              <w:t>……….. zł</w:t>
            </w:r>
          </w:p>
        </w:tc>
      </w:tr>
      <w:tr w:rsidR="00136043" w:rsidRPr="00277F94" w:rsidTr="009C52A8">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9C52A8">
            <w:pPr>
              <w:spacing w:after="120" w:line="480" w:lineRule="auto"/>
              <w:rPr>
                <w:rFonts w:cstheme="minorHAnsi"/>
                <w:b/>
                <w:sz w:val="20"/>
              </w:rPr>
            </w:pPr>
            <w:r w:rsidRPr="00277F94">
              <w:rPr>
                <w:rFonts w:cstheme="minorHAnsi"/>
                <w:b/>
                <w:sz w:val="20"/>
              </w:rPr>
              <w:t>Całkowita kwota brutto (słownie) - ……………………………………………………………………...………………………….....................................................................................................................................</w:t>
            </w:r>
            <w:r w:rsidR="009C52A8">
              <w:rPr>
                <w:rFonts w:cstheme="minorHAnsi"/>
                <w:b/>
                <w:sz w:val="20"/>
              </w:rPr>
              <w:t>...............................................................................................................................................................................................................</w:t>
            </w:r>
            <w:r w:rsidRPr="00277F94">
              <w:rPr>
                <w:rFonts w:cstheme="minorHAnsi"/>
                <w:b/>
                <w:sz w:val="20"/>
              </w:rPr>
              <w:t>............................................</w:t>
            </w:r>
          </w:p>
        </w:tc>
      </w:tr>
    </w:tbl>
    <w:p w:rsidR="002E4E10" w:rsidRPr="002E4E10" w:rsidRDefault="002E4E10" w:rsidP="002E4E10">
      <w:pPr>
        <w:tabs>
          <w:tab w:val="left" w:pos="1545"/>
          <w:tab w:val="left" w:pos="3090"/>
        </w:tabs>
        <w:spacing w:line="360" w:lineRule="auto"/>
        <w:jc w:val="both"/>
        <w:rPr>
          <w:rFonts w:eastAsia="Times New Roman" w:cstheme="minorHAnsi"/>
          <w:bCs/>
          <w:color w:val="000000"/>
        </w:rPr>
      </w:pPr>
    </w:p>
    <w:p w:rsidR="00C56527"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p>
    <w:p w:rsidR="002E4E10" w:rsidRDefault="00C56527" w:rsidP="002E4E10">
      <w:pPr>
        <w:pStyle w:val="Akapitzlist"/>
        <w:tabs>
          <w:tab w:val="left" w:pos="1545"/>
          <w:tab w:val="left" w:pos="3090"/>
        </w:tabs>
        <w:spacing w:line="360" w:lineRule="auto"/>
        <w:ind w:left="0"/>
        <w:contextualSpacing w:val="0"/>
        <w:jc w:val="both"/>
        <w:rPr>
          <w:rFonts w:asciiTheme="minorHAnsi" w:eastAsia="Times New Roman" w:hAnsiTheme="minorHAnsi" w:cstheme="minorHAnsi"/>
          <w:bCs/>
          <w:color w:val="000000"/>
          <w:lang w:eastAsia="pl-PL"/>
        </w:rPr>
      </w:pPr>
      <w:r>
        <w:rPr>
          <w:rFonts w:asciiTheme="minorHAnsi" w:eastAsia="Times New Roman" w:hAnsiTheme="minorHAnsi" w:cstheme="minorHAnsi"/>
          <w:bCs/>
          <w:color w:val="000000"/>
          <w:lang w:eastAsia="pl-PL"/>
        </w:rPr>
        <w:t>Spot radiowy……………………………………………………………………………………………………………………</w:t>
      </w:r>
      <w:r w:rsidR="002E4E10">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  …………</w:t>
      </w:r>
      <w:r w:rsidR="00136043" w:rsidRPr="007C7FB3">
        <w:rPr>
          <w:rFonts w:asciiTheme="minorHAnsi" w:eastAsia="Times New Roman" w:hAnsiTheme="minorHAnsi" w:cstheme="minorHAnsi"/>
          <w:bCs/>
          <w:color w:val="000000"/>
          <w:lang w:eastAsia="pl-PL"/>
        </w:rPr>
        <w:t>…………………………………………………………………………………………………………………………………………………………………………………………………………………………………………………………………………………………………………………………………………………………………………………………………………………………………………………………………………………</w:t>
      </w:r>
      <w:r w:rsidR="00136043"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136043"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 xml:space="preserve"> </w:t>
      </w:r>
      <w:r>
        <w:rPr>
          <w:rFonts w:asciiTheme="minorHAnsi" w:eastAsia="Times New Roman" w:hAnsiTheme="minorHAnsi" w:cstheme="minorHAnsi"/>
          <w:bCs/>
          <w:color w:val="000000"/>
          <w:lang w:eastAsia="pl-PL"/>
        </w:rPr>
        <w:t xml:space="preserve"> </w:t>
      </w:r>
    </w:p>
    <w:p w:rsidR="002E4E10" w:rsidRDefault="00C56527" w:rsidP="002E4E10">
      <w:pPr>
        <w:pStyle w:val="Akapitzlist"/>
        <w:tabs>
          <w:tab w:val="left" w:pos="1545"/>
          <w:tab w:val="left" w:pos="3090"/>
        </w:tabs>
        <w:spacing w:line="360" w:lineRule="auto"/>
        <w:ind w:left="0"/>
        <w:contextualSpacing w:val="0"/>
        <w:jc w:val="both"/>
        <w:rPr>
          <w:rFonts w:asciiTheme="minorHAnsi" w:eastAsia="Times New Roman" w:hAnsiTheme="minorHAnsi" w:cstheme="minorHAnsi"/>
          <w:bCs/>
          <w:color w:val="000000"/>
          <w:lang w:eastAsia="pl-PL"/>
        </w:rPr>
      </w:pPr>
      <w:r>
        <w:rPr>
          <w:rFonts w:asciiTheme="minorHAnsi" w:eastAsia="Times New Roman" w:hAnsiTheme="minorHAnsi" w:cstheme="minorHAnsi"/>
          <w:bCs/>
          <w:color w:val="000000"/>
          <w:lang w:eastAsia="pl-PL"/>
        </w:rPr>
        <w:t>Spot</w:t>
      </w:r>
      <w:r w:rsidR="002E4E10">
        <w:rPr>
          <w:rFonts w:asciiTheme="minorHAnsi" w:eastAsia="Times New Roman" w:hAnsiTheme="minorHAnsi" w:cstheme="minorHAnsi"/>
          <w:bCs/>
          <w:color w:val="000000"/>
          <w:lang w:eastAsia="pl-PL"/>
        </w:rPr>
        <w:t xml:space="preserve"> </w:t>
      </w:r>
      <w:r>
        <w:rPr>
          <w:rFonts w:asciiTheme="minorHAnsi" w:eastAsia="Times New Roman" w:hAnsiTheme="minorHAnsi" w:cstheme="minorHAnsi"/>
          <w:bCs/>
          <w:color w:val="000000"/>
          <w:lang w:eastAsia="pl-PL"/>
        </w:rPr>
        <w:t>telewizyjny………………………………</w:t>
      </w:r>
      <w:r w:rsidR="002E4E10">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 …………………………………………………………………………………………………………………………………….</w:t>
      </w:r>
      <w:r w:rsidR="00136043" w:rsidRPr="005B24FA">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w:t>
      </w:r>
      <w:r w:rsidR="00136043"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136043"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136043"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136043" w:rsidRPr="005B24FA">
        <w:rPr>
          <w:rFonts w:asciiTheme="minorHAnsi" w:eastAsia="Times New Roman" w:hAnsiTheme="minorHAnsi" w:cstheme="minorHAnsi"/>
          <w:bCs/>
          <w:color w:val="000000"/>
          <w:lang w:eastAsia="pl-PL"/>
        </w:rPr>
        <w:t>………</w:t>
      </w:r>
      <w:r w:rsidR="00425F22">
        <w:rPr>
          <w:rFonts w:asciiTheme="minorHAnsi" w:eastAsia="Times New Roman" w:hAnsiTheme="minorHAnsi" w:cstheme="minorHAnsi"/>
          <w:bCs/>
          <w:color w:val="000000"/>
          <w:lang w:eastAsia="pl-PL"/>
        </w:rPr>
        <w:t xml:space="preserve"> </w:t>
      </w:r>
    </w:p>
    <w:p w:rsidR="002E4E10" w:rsidRDefault="00425F22" w:rsidP="002E4E10">
      <w:pPr>
        <w:pStyle w:val="Akapitzlist"/>
        <w:tabs>
          <w:tab w:val="left" w:pos="1545"/>
          <w:tab w:val="left" w:pos="3090"/>
        </w:tabs>
        <w:spacing w:line="360" w:lineRule="auto"/>
        <w:ind w:left="0"/>
        <w:contextualSpacing w:val="0"/>
        <w:jc w:val="both"/>
        <w:rPr>
          <w:rFonts w:asciiTheme="minorHAnsi" w:eastAsia="Times New Roman" w:hAnsiTheme="minorHAnsi" w:cstheme="minorHAnsi"/>
          <w:bCs/>
          <w:color w:val="000000"/>
          <w:lang w:eastAsia="pl-PL"/>
        </w:rPr>
      </w:pPr>
      <w:r>
        <w:rPr>
          <w:rFonts w:asciiTheme="minorHAnsi" w:eastAsia="Times New Roman" w:hAnsiTheme="minorHAnsi" w:cstheme="minorHAnsi"/>
          <w:bCs/>
          <w:color w:val="000000"/>
          <w:lang w:eastAsia="pl-PL"/>
        </w:rPr>
        <w:t>Artykuły w prasie lokalnej………………………………………………………………………</w:t>
      </w:r>
      <w:r w:rsidR="002E4E10">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 xml:space="preserve">…………………………………………….. </w:t>
      </w:r>
      <w:r w:rsidR="00136043"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136043" w:rsidRPr="005B24FA">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w:t>
      </w:r>
      <w:r w:rsidR="00C56527" w:rsidRPr="00C56527">
        <w:rPr>
          <w:rFonts w:asciiTheme="minorHAnsi" w:eastAsia="Times New Roman" w:hAnsiTheme="minorHAnsi" w:cstheme="minorHAnsi"/>
          <w:bCs/>
          <w:color w:val="000000"/>
          <w:lang w:eastAsia="pl-PL"/>
        </w:rPr>
        <w:t xml:space="preserve"> </w:t>
      </w:r>
      <w:r w:rsidR="00C56527"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p>
    <w:p w:rsidR="002E4E10" w:rsidRDefault="00425F22" w:rsidP="002E4E10">
      <w:pPr>
        <w:pStyle w:val="Akapitzlist"/>
        <w:tabs>
          <w:tab w:val="left" w:pos="1545"/>
          <w:tab w:val="left" w:pos="3090"/>
        </w:tabs>
        <w:spacing w:line="360" w:lineRule="auto"/>
        <w:ind w:left="0"/>
        <w:contextualSpacing w:val="0"/>
        <w:jc w:val="both"/>
        <w:rPr>
          <w:rFonts w:asciiTheme="minorHAnsi" w:eastAsia="Times New Roman" w:hAnsiTheme="minorHAnsi" w:cstheme="minorHAnsi"/>
          <w:bCs/>
          <w:color w:val="000000"/>
          <w:lang w:eastAsia="pl-PL"/>
        </w:rPr>
      </w:pPr>
      <w:r>
        <w:rPr>
          <w:rFonts w:asciiTheme="minorHAnsi" w:eastAsia="Times New Roman" w:hAnsiTheme="minorHAnsi" w:cstheme="minorHAnsi"/>
          <w:bCs/>
          <w:color w:val="000000"/>
          <w:lang w:eastAsia="pl-PL"/>
        </w:rPr>
        <w:t>Ulotki w kształcie autobusu do złożenia…………………</w:t>
      </w:r>
      <w:r w:rsidR="002E4E10">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 xml:space="preserve">……………………………………………………………………………… </w:t>
      </w:r>
      <w:r w:rsidR="00C56527"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lastRenderedPageBreak/>
        <w:t>……………………………………………………………</w:t>
      </w:r>
      <w:r>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p>
    <w:p w:rsidR="00136043" w:rsidRPr="005B24FA" w:rsidRDefault="00425F22" w:rsidP="002E4E10">
      <w:pPr>
        <w:pStyle w:val="Akapitzlist"/>
        <w:tabs>
          <w:tab w:val="left" w:pos="1545"/>
          <w:tab w:val="left" w:pos="3090"/>
        </w:tabs>
        <w:spacing w:line="360" w:lineRule="auto"/>
        <w:ind w:left="0"/>
        <w:contextualSpacing w:val="0"/>
        <w:jc w:val="both"/>
        <w:rPr>
          <w:rFonts w:asciiTheme="minorHAnsi" w:eastAsia="Times New Roman" w:hAnsiTheme="minorHAnsi" w:cstheme="minorHAnsi"/>
          <w:bCs/>
          <w:color w:val="000000"/>
          <w:lang w:eastAsia="pl-PL"/>
        </w:rPr>
      </w:pPr>
      <w:r>
        <w:rPr>
          <w:rFonts w:asciiTheme="minorHAnsi" w:eastAsia="Times New Roman" w:hAnsiTheme="minorHAnsi" w:cstheme="minorHAnsi"/>
          <w:bCs/>
          <w:color w:val="000000"/>
          <w:lang w:eastAsia="pl-PL"/>
        </w:rPr>
        <w:t>Kieszonkowe rozkłady jazdy……………………………………………………………………</w:t>
      </w:r>
      <w:r w:rsidR="002E4E10">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 xml:space="preserve">……………………………………………. </w:t>
      </w:r>
      <w:r w:rsidR="00C56527"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p>
    <w:p w:rsidR="002E4E10" w:rsidRDefault="002E4E10" w:rsidP="002E4E10">
      <w:pPr>
        <w:spacing w:before="100" w:beforeAutospacing="1" w:after="100" w:afterAutospacing="1" w:line="240" w:lineRule="auto"/>
        <w:jc w:val="both"/>
        <w:rPr>
          <w:rFonts w:eastAsia="Times New Roman" w:cstheme="minorHAnsi"/>
        </w:rPr>
      </w:pPr>
    </w:p>
    <w:p w:rsidR="002E4E10" w:rsidRDefault="002E4E10" w:rsidP="002E4E10">
      <w:pPr>
        <w:spacing w:before="100" w:beforeAutospacing="1" w:after="100" w:afterAutospacing="1" w:line="240" w:lineRule="auto"/>
        <w:jc w:val="both"/>
        <w:rPr>
          <w:rFonts w:eastAsia="Times New Roman" w:cstheme="minorHAnsi"/>
        </w:rPr>
      </w:pPr>
    </w:p>
    <w:p w:rsidR="00136043" w:rsidRPr="002E4E10" w:rsidRDefault="00136043" w:rsidP="002E4E10">
      <w:pPr>
        <w:spacing w:before="100" w:beforeAutospacing="1" w:after="100" w:afterAutospacing="1" w:line="240" w:lineRule="auto"/>
        <w:jc w:val="both"/>
        <w:rPr>
          <w:rFonts w:eastAsia="Times New Roman" w:cstheme="minorHAnsi"/>
        </w:rPr>
      </w:pPr>
      <w:r w:rsidRPr="002E4E10">
        <w:rPr>
          <w:rFonts w:eastAsia="Times New Roman" w:cstheme="minorHAnsi"/>
        </w:rPr>
        <w:t xml:space="preserve">Administratorem danych osobowych </w:t>
      </w:r>
      <w:r w:rsidR="005B24FA" w:rsidRPr="002E4E10">
        <w:rPr>
          <w:rFonts w:eastAsia="Times New Roman" w:cstheme="minorHAnsi"/>
        </w:rPr>
        <w:t xml:space="preserve">przetwarzanych w Urzędzie Miasta Ełku jest Prezydent Miasta Ełku, </w:t>
      </w:r>
      <w:r w:rsidRPr="002E4E10">
        <w:rPr>
          <w:rFonts w:eastAsia="Times New Roman" w:cstheme="minorHAnsi"/>
        </w:rPr>
        <w:t>ul. Piłsudskiego 4, 19-300 Ełk. Podane w formularzu dane będą przetwarzane wy</w:t>
      </w:r>
      <w:r w:rsidR="005B24FA" w:rsidRPr="002E4E10">
        <w:rPr>
          <w:rFonts w:eastAsia="Times New Roman" w:cstheme="minorHAnsi"/>
        </w:rPr>
        <w:t>łącznie w </w:t>
      </w:r>
      <w:r w:rsidRPr="002E4E10">
        <w:rPr>
          <w:rFonts w:eastAsia="Times New Roman" w:cstheme="minorHAnsi"/>
        </w:rPr>
        <w:t>celach, na które oferent wyraził zgodę. Podanie danych jest dobrowolne. Oferent ma prawo dostępu do podanych danych oraz do ich poprawiania, jednocześnie oferentowi przysługuje prawo do odwołania zgody na przetwarzanie jego danych osobowych.</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33" type="#_x0000_t75" style="width:20.25pt;height:18pt" o:ole="">
            <v:imagedata r:id="rId8" o:title=""/>
          </v:shape>
          <w:control r:id="rId10" w:name="DefaultOcxName11" w:shapeid="_x0000_i1033"/>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rsidR="00136043" w:rsidRPr="007C7FB3" w:rsidRDefault="00136043" w:rsidP="00136043">
      <w:pPr>
        <w:tabs>
          <w:tab w:val="left" w:pos="1545"/>
          <w:tab w:val="left" w:pos="3090"/>
        </w:tabs>
        <w:spacing w:line="360" w:lineRule="auto"/>
        <w:jc w:val="both"/>
        <w:rPr>
          <w:rFonts w:eastAsia="Times New Roman" w:cstheme="minorHAnsi"/>
          <w:bCs/>
          <w:color w:val="000000"/>
        </w:rPr>
      </w:pPr>
    </w:p>
    <w:p w:rsidR="00136043" w:rsidRPr="00277F94" w:rsidRDefault="00136043" w:rsidP="00136043">
      <w:pPr>
        <w:rPr>
          <w:rFonts w:cstheme="minorHAnsi"/>
        </w:rPr>
      </w:pPr>
      <w:r w:rsidRPr="00277F94">
        <w:rPr>
          <w:rFonts w:cstheme="minorHAnsi"/>
        </w:rPr>
        <w:t>………………………………………………………………                                      …………………………………………………………</w:t>
      </w:r>
    </w:p>
    <w:p w:rsidR="00136043" w:rsidRPr="00277F94" w:rsidRDefault="00136043" w:rsidP="00136043">
      <w:pPr>
        <w:rPr>
          <w:rFonts w:cstheme="minorHAnsi"/>
        </w:rPr>
      </w:pPr>
      <w:r w:rsidRPr="00277F94">
        <w:rPr>
          <w:rFonts w:cstheme="minorHAnsi"/>
        </w:rPr>
        <w:t xml:space="preserve">             Miejscowość, data                                                                              </w:t>
      </w:r>
      <w:r w:rsidR="00C56527">
        <w:rPr>
          <w:rFonts w:cstheme="minorHAnsi"/>
        </w:rPr>
        <w:t>P</w:t>
      </w:r>
      <w:r w:rsidRPr="00277F94">
        <w:rPr>
          <w:rFonts w:cstheme="minorHAnsi"/>
        </w:rPr>
        <w:t>ieczęć i podpis Oferenta</w:t>
      </w:r>
    </w:p>
    <w:p w:rsidR="00136043" w:rsidRDefault="00136043" w:rsidP="00136043"/>
    <w:p w:rsidR="00136043" w:rsidRDefault="00136043" w:rsidP="00136043"/>
    <w:p w:rsidR="00136043" w:rsidRDefault="00136043" w:rsidP="00136043"/>
    <w:p w:rsidR="002826DD" w:rsidRDefault="002826DD"/>
    <w:sectPr w:rsidR="002826DD" w:rsidSect="002E4E10">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2A8" w:rsidRDefault="009C52A8">
      <w:pPr>
        <w:spacing w:after="0" w:line="240" w:lineRule="auto"/>
      </w:pPr>
      <w:r>
        <w:separator/>
      </w:r>
    </w:p>
  </w:endnote>
  <w:endnote w:type="continuationSeparator" w:id="0">
    <w:p w:rsidR="009C52A8" w:rsidRDefault="009C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124535"/>
      <w:docPartObj>
        <w:docPartGallery w:val="Page Numbers (Bottom of Page)"/>
        <w:docPartUnique/>
      </w:docPartObj>
    </w:sdtPr>
    <w:sdtEndPr/>
    <w:sdtContent>
      <w:p w:rsidR="009C52A8" w:rsidRDefault="009C52A8">
        <w:pPr>
          <w:pStyle w:val="Stopka"/>
          <w:jc w:val="right"/>
        </w:pPr>
        <w:r>
          <w:fldChar w:fldCharType="begin"/>
        </w:r>
        <w:r>
          <w:instrText>PAGE   \* MERGEFORMAT</w:instrText>
        </w:r>
        <w:r>
          <w:fldChar w:fldCharType="separate"/>
        </w:r>
        <w:r>
          <w:rPr>
            <w:noProof/>
          </w:rPr>
          <w:t>2</w:t>
        </w:r>
        <w:r>
          <w:fldChar w:fldCharType="end"/>
        </w:r>
      </w:p>
    </w:sdtContent>
  </w:sdt>
  <w:p w:rsidR="009C52A8" w:rsidRDefault="009C52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2A8" w:rsidRDefault="009C52A8">
      <w:pPr>
        <w:spacing w:after="0" w:line="240" w:lineRule="auto"/>
      </w:pPr>
      <w:r>
        <w:separator/>
      </w:r>
    </w:p>
  </w:footnote>
  <w:footnote w:type="continuationSeparator" w:id="0">
    <w:p w:rsidR="009C52A8" w:rsidRDefault="009C5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abstractNum w:abstractNumId="1" w15:restartNumberingAfterBreak="0">
    <w:nsid w:val="586C7070"/>
    <w:multiLevelType w:val="hybridMultilevel"/>
    <w:tmpl w:val="7B2CE9A2"/>
    <w:lvl w:ilvl="0" w:tplc="CA12B74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43"/>
    <w:rsid w:val="00136043"/>
    <w:rsid w:val="001B5FC8"/>
    <w:rsid w:val="002056F8"/>
    <w:rsid w:val="002826DD"/>
    <w:rsid w:val="002E4E10"/>
    <w:rsid w:val="00314C9B"/>
    <w:rsid w:val="0039448F"/>
    <w:rsid w:val="00425F22"/>
    <w:rsid w:val="004260BA"/>
    <w:rsid w:val="004A4782"/>
    <w:rsid w:val="00505113"/>
    <w:rsid w:val="00561E5B"/>
    <w:rsid w:val="005B24FA"/>
    <w:rsid w:val="005C2F0C"/>
    <w:rsid w:val="00735FF8"/>
    <w:rsid w:val="007F5903"/>
    <w:rsid w:val="0084657A"/>
    <w:rsid w:val="00881255"/>
    <w:rsid w:val="008E3B7B"/>
    <w:rsid w:val="009C52A8"/>
    <w:rsid w:val="00AB4B14"/>
    <w:rsid w:val="00B3205B"/>
    <w:rsid w:val="00B53656"/>
    <w:rsid w:val="00BB47C0"/>
    <w:rsid w:val="00BE6227"/>
    <w:rsid w:val="00C0163D"/>
    <w:rsid w:val="00C56527"/>
    <w:rsid w:val="00DB5487"/>
    <w:rsid w:val="00DB7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BD6356"/>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713</Words>
  <Characters>4284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9</cp:revision>
  <cp:lastPrinted>2019-06-05T08:57:00Z</cp:lastPrinted>
  <dcterms:created xsi:type="dcterms:W3CDTF">2019-05-22T11:20:00Z</dcterms:created>
  <dcterms:modified xsi:type="dcterms:W3CDTF">2019-07-11T10:24:00Z</dcterms:modified>
</cp:coreProperties>
</file>