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134D7" w14:textId="6B399E92" w:rsidR="00CB14B3" w:rsidRPr="00CC5F9D" w:rsidRDefault="00CB14B3" w:rsidP="00097672">
      <w:pPr>
        <w:widowControl/>
        <w:suppressAutoHyphens w:val="0"/>
        <w:jc w:val="right"/>
        <w:rPr>
          <w:rFonts w:eastAsia="Times New Roman"/>
          <w:bCs/>
          <w:kern w:val="0"/>
          <w:sz w:val="18"/>
          <w:szCs w:val="18"/>
          <w:lang w:eastAsia="pl-PL"/>
        </w:rPr>
      </w:pP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>Załącznik do ogłoszenia nr BOP.</w:t>
      </w:r>
      <w:r w:rsidR="00C72BE0">
        <w:rPr>
          <w:rFonts w:eastAsia="Times New Roman"/>
          <w:bCs/>
          <w:kern w:val="0"/>
          <w:sz w:val="18"/>
          <w:szCs w:val="18"/>
          <w:lang w:eastAsia="pl-PL"/>
        </w:rPr>
        <w:t>4</w:t>
      </w: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>.202</w:t>
      </w:r>
      <w:r w:rsidR="002400E5" w:rsidRPr="00CC5F9D">
        <w:rPr>
          <w:rFonts w:eastAsia="Times New Roman"/>
          <w:bCs/>
          <w:kern w:val="0"/>
          <w:sz w:val="18"/>
          <w:szCs w:val="18"/>
          <w:lang w:eastAsia="pl-PL"/>
        </w:rPr>
        <w:t>4</w:t>
      </w: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 xml:space="preserve"> </w:t>
      </w:r>
    </w:p>
    <w:p w14:paraId="3F327152" w14:textId="51153D61" w:rsidR="00CB14B3" w:rsidRPr="00CC5F9D" w:rsidRDefault="00CB14B3" w:rsidP="00097672">
      <w:pPr>
        <w:widowControl/>
        <w:suppressAutoHyphens w:val="0"/>
        <w:jc w:val="right"/>
        <w:rPr>
          <w:rFonts w:eastAsia="Times New Roman"/>
          <w:bCs/>
          <w:kern w:val="0"/>
          <w:sz w:val="18"/>
          <w:szCs w:val="18"/>
          <w:lang w:eastAsia="pl-PL"/>
        </w:rPr>
      </w:pP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 xml:space="preserve">Prezydenta Miasta Ełku z dnia </w:t>
      </w:r>
      <w:r w:rsidR="002400E5" w:rsidRPr="00CC5F9D">
        <w:rPr>
          <w:rFonts w:eastAsia="Times New Roman"/>
          <w:bCs/>
          <w:kern w:val="0"/>
          <w:sz w:val="18"/>
          <w:szCs w:val="18"/>
          <w:lang w:eastAsia="pl-PL"/>
        </w:rPr>
        <w:t>1</w:t>
      </w:r>
      <w:r w:rsidR="00086362">
        <w:rPr>
          <w:rFonts w:eastAsia="Times New Roman"/>
          <w:bCs/>
          <w:kern w:val="0"/>
          <w:sz w:val="18"/>
          <w:szCs w:val="18"/>
          <w:lang w:eastAsia="pl-PL"/>
        </w:rPr>
        <w:t>7</w:t>
      </w: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 xml:space="preserve"> listopada 202</w:t>
      </w:r>
      <w:r w:rsidR="002400E5" w:rsidRPr="00CC5F9D">
        <w:rPr>
          <w:rFonts w:eastAsia="Times New Roman"/>
          <w:bCs/>
          <w:kern w:val="0"/>
          <w:sz w:val="18"/>
          <w:szCs w:val="18"/>
          <w:lang w:eastAsia="pl-PL"/>
        </w:rPr>
        <w:t>3</w:t>
      </w:r>
      <w:r w:rsidRPr="00CC5F9D">
        <w:rPr>
          <w:rFonts w:eastAsia="Times New Roman"/>
          <w:bCs/>
          <w:kern w:val="0"/>
          <w:sz w:val="18"/>
          <w:szCs w:val="18"/>
          <w:lang w:eastAsia="pl-PL"/>
        </w:rPr>
        <w:t xml:space="preserve"> r. </w:t>
      </w:r>
    </w:p>
    <w:p w14:paraId="158738E6" w14:textId="77777777" w:rsidR="00CB14B3" w:rsidRPr="00CC5F9D" w:rsidRDefault="00CB14B3" w:rsidP="00097672">
      <w:pPr>
        <w:widowControl/>
        <w:suppressAutoHyphens w:val="0"/>
        <w:jc w:val="right"/>
        <w:rPr>
          <w:rFonts w:eastAsia="Times New Roman"/>
          <w:bCs/>
          <w:kern w:val="0"/>
          <w:sz w:val="18"/>
          <w:szCs w:val="18"/>
          <w:lang w:eastAsia="pl-PL"/>
        </w:rPr>
      </w:pPr>
    </w:p>
    <w:p w14:paraId="574B1427" w14:textId="57890931" w:rsidR="00D1596B" w:rsidRDefault="00D1596B" w:rsidP="00097672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  <w:r w:rsidRPr="00CC5F9D">
        <w:rPr>
          <w:rFonts w:eastAsia="Times New Roman"/>
          <w:b/>
          <w:kern w:val="0"/>
          <w:sz w:val="20"/>
          <w:szCs w:val="20"/>
          <w:lang w:eastAsia="pl-PL"/>
        </w:rPr>
        <w:t>KLAUZULA INFORMACYJNA O PRZETWARZANIU DANYCH OSOBOWYCH</w:t>
      </w:r>
    </w:p>
    <w:p w14:paraId="5DDD0631" w14:textId="77777777" w:rsidR="00CC5F9D" w:rsidRPr="00CC5F9D" w:rsidRDefault="00CC5F9D" w:rsidP="00097672">
      <w:pPr>
        <w:widowControl/>
        <w:suppressAutoHyphens w:val="0"/>
        <w:jc w:val="center"/>
        <w:rPr>
          <w:rFonts w:eastAsia="Times New Roman"/>
          <w:b/>
          <w:kern w:val="0"/>
          <w:sz w:val="20"/>
          <w:szCs w:val="20"/>
          <w:lang w:eastAsia="pl-PL"/>
        </w:rPr>
      </w:pPr>
    </w:p>
    <w:p w14:paraId="7CDD70B7" w14:textId="33D953FA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14:paraId="563A08E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0B74597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1. Administratorem Pani / Pana danych osobowych przetwarzanych w Urzędzie Miasta Ełku jest Prezydent Miasta Ełku, ul. Piłsudskiego 4, 19-300 Ełk, zwany dalej w skrócie Administratorem.</w:t>
      </w:r>
    </w:p>
    <w:p w14:paraId="0998F20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2. Jeśli ma Pani/Pan pytania dotyczące sposobu i zakresu przetwarzania Pani / Pana danych osobowych w zakresie działania Urzędu Miasta Ełku, a także przysługujących Pani / Panu uprawnień, może się Pani / Pan skontaktować się z Inspektorem Ochrony Danych w Urzędzie Miasta Ełku za pomocą adresu e-mail: dpo@um.elk.pl </w:t>
      </w:r>
    </w:p>
    <w:p w14:paraId="4B89376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3. Administrator przetwarza Pani / Pana dane osobowe na podstawie obowiązujących przepisów prawa, w 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14:paraId="6A1E595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4. Pani / Pana dane osobowe przetwarzane są w celu:</w:t>
      </w:r>
    </w:p>
    <w:p w14:paraId="2956DF1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wypełnienia obowiązków prawnych ciążących na Urzędzie Miasta Ełku;</w:t>
      </w:r>
    </w:p>
    <w:p w14:paraId="04B91F7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realizacji umów zawartych z kontrahentami Gminy Miasta Ełku;</w:t>
      </w:r>
    </w:p>
    <w:p w14:paraId="4CF8F53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14:paraId="05E428C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5. W związku z przetwarzaniem danych w celach o których mowa w punkcie 4 odbiorcami Pani / Pana danych osobowych mogą być:</w:t>
      </w:r>
    </w:p>
    <w:p w14:paraId="1CFD466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14:paraId="3B832E78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inne podmioty, które na podstawie umów podpisanych z Gminą Miastem Ełk przetwarzają dane osobowe dla których Administratorem jest Prezydent Miasta Ełku.</w:t>
      </w:r>
    </w:p>
    <w:p w14:paraId="329A82E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14:paraId="6C9C41BD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ustawy z dnia 14 lipca 1983 r. o narodowym zasobie archiwalnym i archiwach,</w:t>
      </w:r>
    </w:p>
    <w:p w14:paraId="4192D27E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14:paraId="38A1F5BA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7. W związku z przetwarzaniem Pani / Pana danych osobowych przysługują Pani / Panu następujące uprawnienia:</w:t>
      </w:r>
    </w:p>
    <w:p w14:paraId="385CC52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a) prawo dostępu do danych osobowych, w tym prawo do uzyskania kopii tych danych;</w:t>
      </w:r>
    </w:p>
    <w:p w14:paraId="5A032D5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b) prawo do żądania sprostowania (poprawiania) danych osobowych – w przypadku gdy dane są nieprawidłowe lub niekompletne;</w:t>
      </w:r>
    </w:p>
    <w:p w14:paraId="46EE94AE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c) prawo do żądania usunięcia danych osobowych (tzw. prawo do bycia zapomnianym), w przypadku gdy:</w:t>
      </w:r>
    </w:p>
    <w:p w14:paraId="49CAB4A5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nie są już niezbędne do celów, dla których były zebrane lub w inny sposób przetwarzane,</w:t>
      </w:r>
    </w:p>
    <w:p w14:paraId="00810B3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 osobowych,</w:t>
      </w:r>
    </w:p>
    <w:p w14:paraId="719703D4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 wycofała zgodę na przetwarzanie danych osobowych, która jest podstawą przetwarzania danych i nie ma innej podstawy prawnej przetwarzania danych,</w:t>
      </w:r>
    </w:p>
    <w:p w14:paraId="497AE29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osobowe przetwarzane są niezgodnie z prawem,</w:t>
      </w:r>
    </w:p>
    <w:p w14:paraId="0A538291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dane osobowe muszą być usunięte w celu wywiązania się z obowiązku wynikającego z przepisów prawa;</w:t>
      </w:r>
    </w:p>
    <w:p w14:paraId="40C4A1A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d) prawo do żądania ograniczenia przetwarzania danych osobowych – w przypadku, gdy:</w:t>
      </w:r>
    </w:p>
    <w:p w14:paraId="52799D1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 kwestionuje prawidłowość danych osobowych,</w:t>
      </w:r>
    </w:p>
    <w:p w14:paraId="1E8C620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danych jest niezgodne z prawem, a osoba, której dane dotyczą, sprzeciwia się usunięciu danych, żądając w zamian ich ograniczenia,</w:t>
      </w:r>
    </w:p>
    <w:p w14:paraId="0A98BABA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Administrator nie potrzebuje już danych dla swoich celów, ale osoba, której dane dotyczą, potrzebuje ich do ustalenia, obrony lub dochodzenia roszczeń,</w:t>
      </w:r>
    </w:p>
    <w:p w14:paraId="2040167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osoba, której dane dotyczą, wniosła sprzeciw wobec przetwarzania danych, do czasu ustalenia czy prawnie uzasadnione podstawy po stronie administratora są nadrzędne wobec podstawy sprzeciwu;</w:t>
      </w:r>
    </w:p>
    <w:p w14:paraId="55A9884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e) prawo do przenoszenia danych – w przypadku gdy łącznie spełnione są następujące przesłanki:</w:t>
      </w:r>
    </w:p>
    <w:p w14:paraId="63DCD69D" w14:textId="77777777" w:rsid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danych odbywa się na podstawie umowy zawartej z osobą, której dane dotyczą lub na podstawie zgody wyrażonej przez tą osobę,</w:t>
      </w:r>
    </w:p>
    <w:p w14:paraId="2DCE9A9B" w14:textId="77777777" w:rsid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14:paraId="3265C72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</w:p>
    <w:p w14:paraId="2A223D4C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f) prawo sprzeciwu wobec przetwarzania danych – w przypadku gdy łącznie spełnione są następujące przesłanki:</w:t>
      </w:r>
    </w:p>
    <w:p w14:paraId="7E965489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zaistnieją przyczyny związane z Pani / Pana szczególną sytuacją, w przypadku przetwarzania danych na podstawie zadania realizowanego w interesie publicznym lub w ramach sprawowania władzy publicznej przez Administratora,</w:t>
      </w:r>
    </w:p>
    <w:p w14:paraId="68361A5B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14:paraId="7E9E085F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8. 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zgodnie z obowiązującym prawem.</w:t>
      </w:r>
    </w:p>
    <w:p w14:paraId="0FB41342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9. W przypadku powzięcia informacji o niezgodnym z prawem przetwarzaniu w Urzędzie Miasta Ełku Pani / Pana danych osobowych, przysługuje Pani / Panu prawo wniesienia skargi do organu nadzorczego właściwego w sprawach ochrony danych osobowych tj. Prezesa Urzędu Ochrony Danych Osobowych, adres: Stawki 2, 00-193 Warszawa.</w:t>
      </w:r>
    </w:p>
    <w:p w14:paraId="0A539070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10. W sytuacji, gdy przetwarzanie danych osobowych odbywa się na podstawie zgody osoby, której dane dotyczą, podanie przez Panią / Pana danych osobowych Administratorowi ma charakter dobrowolny, jednakże konsekwencją niepodania danych jest brak możliwości świadczenia przez nas usługi, o którą się Państwo staracie.</w:t>
      </w:r>
    </w:p>
    <w:p w14:paraId="42D8DAC6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11. Podanie przez Panią / Pana danych osobowych jest obowiązkowe, w sytuacji gdy przesłankę przetwarzania danych osobowych stanowi przepis prawa lub zawarta między stronami umowa.</w:t>
      </w:r>
    </w:p>
    <w:p w14:paraId="144DBFB7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12. Pani / Pana dane mogą być przetwarzane w sposób zautomatyzowany i nie będą podlegały profilowaniu.</w:t>
      </w:r>
    </w:p>
    <w:p w14:paraId="05C08489" w14:textId="77777777" w:rsidR="00CC5F9D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> </w:t>
      </w:r>
    </w:p>
    <w:p w14:paraId="7B3F400B" w14:textId="1FEBAF9F" w:rsidR="000B0746" w:rsidRPr="00CC5F9D" w:rsidRDefault="00CC5F9D" w:rsidP="00CC5F9D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  <w:lang w:eastAsia="pl-PL"/>
        </w:rPr>
      </w:pPr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Dane kontaktowe Inspektora Ochrony Danych: adres pocztowy – ul. Piłsudskiego 4, 19-300 Ełk, adres e-mail: </w:t>
      </w:r>
      <w:hyperlink r:id="rId5" w:history="1">
        <w:r w:rsidRPr="00CC5F9D">
          <w:rPr>
            <w:rStyle w:val="Hipercze"/>
            <w:rFonts w:eastAsia="Times New Roman"/>
            <w:kern w:val="0"/>
            <w:sz w:val="20"/>
            <w:szCs w:val="20"/>
            <w:lang w:eastAsia="pl-PL"/>
          </w:rPr>
          <w:t>dpo@um.elk.pl</w:t>
        </w:r>
      </w:hyperlink>
      <w:r w:rsidRPr="00CC5F9D">
        <w:rPr>
          <w:rFonts w:eastAsia="Times New Roman"/>
          <w:kern w:val="0"/>
          <w:sz w:val="20"/>
          <w:szCs w:val="20"/>
          <w:lang w:eastAsia="pl-PL"/>
        </w:rPr>
        <w:t xml:space="preserve">.  </w:t>
      </w:r>
    </w:p>
    <w:sectPr w:rsidR="000B0746" w:rsidRPr="00CC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2BA"/>
    <w:multiLevelType w:val="multilevel"/>
    <w:tmpl w:val="15B4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92990"/>
    <w:multiLevelType w:val="multilevel"/>
    <w:tmpl w:val="6150D7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" w15:restartNumberingAfterBreak="0">
    <w:nsid w:val="037A1B34"/>
    <w:multiLevelType w:val="multilevel"/>
    <w:tmpl w:val="AE7AF4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244B5"/>
    <w:multiLevelType w:val="hybridMultilevel"/>
    <w:tmpl w:val="152453B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496C7D"/>
    <w:multiLevelType w:val="multilevel"/>
    <w:tmpl w:val="662C38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C737DE"/>
    <w:multiLevelType w:val="multilevel"/>
    <w:tmpl w:val="9EA249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52" w:hanging="372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062F5C"/>
    <w:multiLevelType w:val="multilevel"/>
    <w:tmpl w:val="CD9ED5F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 w15:restartNumberingAfterBreak="0">
    <w:nsid w:val="103C0165"/>
    <w:multiLevelType w:val="multilevel"/>
    <w:tmpl w:val="059693B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8" w15:restartNumberingAfterBreak="0">
    <w:nsid w:val="119E1B7B"/>
    <w:multiLevelType w:val="multilevel"/>
    <w:tmpl w:val="C6F88E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1818B2"/>
    <w:multiLevelType w:val="multilevel"/>
    <w:tmpl w:val="33E2B31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 w15:restartNumberingAfterBreak="0">
    <w:nsid w:val="197B39C7"/>
    <w:multiLevelType w:val="hybridMultilevel"/>
    <w:tmpl w:val="927AFF1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744DC9"/>
    <w:multiLevelType w:val="hybridMultilevel"/>
    <w:tmpl w:val="A386B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E4CE1"/>
    <w:multiLevelType w:val="multilevel"/>
    <w:tmpl w:val="2C5AEC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D268EF"/>
    <w:multiLevelType w:val="multilevel"/>
    <w:tmpl w:val="DD1C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57BF6"/>
    <w:multiLevelType w:val="hybridMultilevel"/>
    <w:tmpl w:val="B70004F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BD35C2"/>
    <w:multiLevelType w:val="hybridMultilevel"/>
    <w:tmpl w:val="21180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46E09"/>
    <w:multiLevelType w:val="multilevel"/>
    <w:tmpl w:val="4CACE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38355CA"/>
    <w:multiLevelType w:val="multilevel"/>
    <w:tmpl w:val="CD629E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A616DF"/>
    <w:multiLevelType w:val="multilevel"/>
    <w:tmpl w:val="5EDED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F85067"/>
    <w:multiLevelType w:val="multilevel"/>
    <w:tmpl w:val="A38E1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EE2418"/>
    <w:multiLevelType w:val="multilevel"/>
    <w:tmpl w:val="E176E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5C16D3"/>
    <w:multiLevelType w:val="multilevel"/>
    <w:tmpl w:val="8766F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632C5F"/>
    <w:multiLevelType w:val="hybridMultilevel"/>
    <w:tmpl w:val="D1007F6E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 w15:restartNumberingAfterBreak="0">
    <w:nsid w:val="536D3DA0"/>
    <w:multiLevelType w:val="multilevel"/>
    <w:tmpl w:val="22E2A9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54614C85"/>
    <w:multiLevelType w:val="hybridMultilevel"/>
    <w:tmpl w:val="93D00AD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AA413ED"/>
    <w:multiLevelType w:val="multilevel"/>
    <w:tmpl w:val="5C7683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4D5752"/>
    <w:multiLevelType w:val="multilevel"/>
    <w:tmpl w:val="6128B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C605A3"/>
    <w:multiLevelType w:val="multilevel"/>
    <w:tmpl w:val="E7CC27F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2A31FC"/>
    <w:multiLevelType w:val="multilevel"/>
    <w:tmpl w:val="8C60AA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FBB4A2F"/>
    <w:multiLevelType w:val="hybridMultilevel"/>
    <w:tmpl w:val="16EE1A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C5181B"/>
    <w:multiLevelType w:val="multilevel"/>
    <w:tmpl w:val="A7F2821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1" w15:restartNumberingAfterBreak="0">
    <w:nsid w:val="65AB2839"/>
    <w:multiLevelType w:val="multilevel"/>
    <w:tmpl w:val="B3485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5F07375"/>
    <w:multiLevelType w:val="hybridMultilevel"/>
    <w:tmpl w:val="3D08E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8722B55"/>
    <w:multiLevelType w:val="hybridMultilevel"/>
    <w:tmpl w:val="49AE060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9ED6ED5"/>
    <w:multiLevelType w:val="hybridMultilevel"/>
    <w:tmpl w:val="57FA666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534FA8"/>
    <w:multiLevelType w:val="multilevel"/>
    <w:tmpl w:val="599657D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6" w15:restartNumberingAfterBreak="0">
    <w:nsid w:val="73055958"/>
    <w:multiLevelType w:val="multilevel"/>
    <w:tmpl w:val="93107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062023"/>
    <w:multiLevelType w:val="multilevel"/>
    <w:tmpl w:val="0F56B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4345A6"/>
    <w:multiLevelType w:val="multilevel"/>
    <w:tmpl w:val="DED885F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39" w15:restartNumberingAfterBreak="0">
    <w:nsid w:val="79DD5D79"/>
    <w:multiLevelType w:val="multilevel"/>
    <w:tmpl w:val="88A0F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0266B9"/>
    <w:multiLevelType w:val="multilevel"/>
    <w:tmpl w:val="E450722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41" w15:restartNumberingAfterBreak="0">
    <w:nsid w:val="7F843013"/>
    <w:multiLevelType w:val="multilevel"/>
    <w:tmpl w:val="A6B26FA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478763168">
    <w:abstractNumId w:val="20"/>
  </w:num>
  <w:num w:numId="2" w16cid:durableId="1573126270">
    <w:abstractNumId w:val="8"/>
  </w:num>
  <w:num w:numId="3" w16cid:durableId="1133668602">
    <w:abstractNumId w:val="5"/>
  </w:num>
  <w:num w:numId="4" w16cid:durableId="535387774">
    <w:abstractNumId w:val="4"/>
  </w:num>
  <w:num w:numId="5" w16cid:durableId="1451044736">
    <w:abstractNumId w:val="28"/>
  </w:num>
  <w:num w:numId="6" w16cid:durableId="1539506187">
    <w:abstractNumId w:val="39"/>
  </w:num>
  <w:num w:numId="7" w16cid:durableId="225185054">
    <w:abstractNumId w:val="16"/>
  </w:num>
  <w:num w:numId="8" w16cid:durableId="1201937827">
    <w:abstractNumId w:val="19"/>
  </w:num>
  <w:num w:numId="9" w16cid:durableId="1663852966">
    <w:abstractNumId w:val="36"/>
  </w:num>
  <w:num w:numId="10" w16cid:durableId="1292901628">
    <w:abstractNumId w:val="26"/>
  </w:num>
  <w:num w:numId="11" w16cid:durableId="1637444866">
    <w:abstractNumId w:val="17"/>
  </w:num>
  <w:num w:numId="12" w16cid:durableId="1856579268">
    <w:abstractNumId w:val="21"/>
  </w:num>
  <w:num w:numId="13" w16cid:durableId="1720858203">
    <w:abstractNumId w:val="25"/>
  </w:num>
  <w:num w:numId="14" w16cid:durableId="763841897">
    <w:abstractNumId w:val="0"/>
  </w:num>
  <w:num w:numId="15" w16cid:durableId="313799170">
    <w:abstractNumId w:val="2"/>
  </w:num>
  <w:num w:numId="16" w16cid:durableId="1114058263">
    <w:abstractNumId w:val="13"/>
    <w:lvlOverride w:ilvl="0">
      <w:startOverride w:val="1"/>
    </w:lvlOverride>
  </w:num>
  <w:num w:numId="17" w16cid:durableId="2044355176">
    <w:abstractNumId w:val="27"/>
  </w:num>
  <w:num w:numId="18" w16cid:durableId="1424646891">
    <w:abstractNumId w:val="37"/>
  </w:num>
  <w:num w:numId="19" w16cid:durableId="1452363805">
    <w:abstractNumId w:val="12"/>
  </w:num>
  <w:num w:numId="20" w16cid:durableId="1165438161">
    <w:abstractNumId w:val="11"/>
  </w:num>
  <w:num w:numId="21" w16cid:durableId="224992821">
    <w:abstractNumId w:val="10"/>
  </w:num>
  <w:num w:numId="22" w16cid:durableId="585067827">
    <w:abstractNumId w:val="7"/>
  </w:num>
  <w:num w:numId="23" w16cid:durableId="1151868156">
    <w:abstractNumId w:val="1"/>
  </w:num>
  <w:num w:numId="24" w16cid:durableId="553278622">
    <w:abstractNumId w:val="40"/>
  </w:num>
  <w:num w:numId="25" w16cid:durableId="915940668">
    <w:abstractNumId w:val="35"/>
  </w:num>
  <w:num w:numId="26" w16cid:durableId="1982729326">
    <w:abstractNumId w:val="23"/>
  </w:num>
  <w:num w:numId="27" w16cid:durableId="471674274">
    <w:abstractNumId w:val="6"/>
  </w:num>
  <w:num w:numId="28" w16cid:durableId="1930773657">
    <w:abstractNumId w:val="41"/>
  </w:num>
  <w:num w:numId="29" w16cid:durableId="1540555364">
    <w:abstractNumId w:val="33"/>
  </w:num>
  <w:num w:numId="30" w16cid:durableId="908273994">
    <w:abstractNumId w:val="22"/>
  </w:num>
  <w:num w:numId="31" w16cid:durableId="1114180027">
    <w:abstractNumId w:val="38"/>
  </w:num>
  <w:num w:numId="32" w16cid:durableId="665547562">
    <w:abstractNumId w:val="24"/>
  </w:num>
  <w:num w:numId="33" w16cid:durableId="1135828721">
    <w:abstractNumId w:val="29"/>
  </w:num>
  <w:num w:numId="34" w16cid:durableId="484277315">
    <w:abstractNumId w:val="32"/>
  </w:num>
  <w:num w:numId="35" w16cid:durableId="45765290">
    <w:abstractNumId w:val="3"/>
  </w:num>
  <w:num w:numId="36" w16cid:durableId="987173320">
    <w:abstractNumId w:val="34"/>
  </w:num>
  <w:num w:numId="37" w16cid:durableId="2009868622">
    <w:abstractNumId w:val="30"/>
  </w:num>
  <w:num w:numId="38" w16cid:durableId="1402098120">
    <w:abstractNumId w:val="14"/>
  </w:num>
  <w:num w:numId="39" w16cid:durableId="414135696">
    <w:abstractNumId w:val="9"/>
  </w:num>
  <w:num w:numId="40" w16cid:durableId="417601052">
    <w:abstractNumId w:val="31"/>
  </w:num>
  <w:num w:numId="41" w16cid:durableId="1321347323">
    <w:abstractNumId w:val="18"/>
  </w:num>
  <w:num w:numId="42" w16cid:durableId="2140222651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A"/>
    <w:rsid w:val="000674CB"/>
    <w:rsid w:val="00086362"/>
    <w:rsid w:val="00097672"/>
    <w:rsid w:val="000B0746"/>
    <w:rsid w:val="000B2DDA"/>
    <w:rsid w:val="001032C3"/>
    <w:rsid w:val="00192583"/>
    <w:rsid w:val="001F0DDA"/>
    <w:rsid w:val="00223B82"/>
    <w:rsid w:val="002400E5"/>
    <w:rsid w:val="002A38F2"/>
    <w:rsid w:val="002B5BDE"/>
    <w:rsid w:val="00355A2A"/>
    <w:rsid w:val="003805EB"/>
    <w:rsid w:val="00425CB3"/>
    <w:rsid w:val="004F228E"/>
    <w:rsid w:val="004F6CAA"/>
    <w:rsid w:val="005E3575"/>
    <w:rsid w:val="006D491E"/>
    <w:rsid w:val="00713A4D"/>
    <w:rsid w:val="00756DB9"/>
    <w:rsid w:val="00780FB3"/>
    <w:rsid w:val="007C095B"/>
    <w:rsid w:val="008004AB"/>
    <w:rsid w:val="0088507A"/>
    <w:rsid w:val="008A7CEA"/>
    <w:rsid w:val="009D267A"/>
    <w:rsid w:val="00A90444"/>
    <w:rsid w:val="00AF0106"/>
    <w:rsid w:val="00B86A0F"/>
    <w:rsid w:val="00BD50F4"/>
    <w:rsid w:val="00C72BE0"/>
    <w:rsid w:val="00CB14B3"/>
    <w:rsid w:val="00CC5F9D"/>
    <w:rsid w:val="00D1596B"/>
    <w:rsid w:val="00D3622D"/>
    <w:rsid w:val="00F463F2"/>
    <w:rsid w:val="00FA2DBA"/>
    <w:rsid w:val="00FC06F9"/>
    <w:rsid w:val="00FD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86DA"/>
  <w15:chartTrackingRefBased/>
  <w15:docId w15:val="{E45AEA25-CE1D-479C-A86F-F8C79C67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596B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1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CC5F9D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kern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0FB3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780FB3"/>
    <w:pPr>
      <w:widowControl/>
      <w:suppressAutoHyphens w:val="0"/>
      <w:spacing w:before="100" w:beforeAutospacing="1" w:after="142" w:line="276" w:lineRule="auto"/>
    </w:pPr>
    <w:rPr>
      <w:rFonts w:eastAsia="Times New Roman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BD50F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A2DB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92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CC5F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5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4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0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2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0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1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9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3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4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1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9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7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9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@um.el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Juchniewicz</dc:creator>
  <cp:keywords/>
  <dc:description/>
  <cp:lastModifiedBy>Maciej Juchniewicz</cp:lastModifiedBy>
  <cp:revision>40</cp:revision>
  <cp:lastPrinted>2022-11-24T06:54:00Z</cp:lastPrinted>
  <dcterms:created xsi:type="dcterms:W3CDTF">2018-11-16T09:06:00Z</dcterms:created>
  <dcterms:modified xsi:type="dcterms:W3CDTF">2023-11-16T14:00:00Z</dcterms:modified>
</cp:coreProperties>
</file>